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 xml:space="preserve">о производственном  травматизме </w:t>
      </w:r>
      <w:r w:rsidRPr="00D04D28">
        <w:rPr>
          <w:rFonts w:ascii="Arial Black" w:hAnsi="Arial Black"/>
          <w:b/>
          <w:bCs/>
          <w:highlight w:val="red"/>
        </w:rPr>
        <w:t>с</w:t>
      </w:r>
      <w:r w:rsidR="00D04D28" w:rsidRPr="00D04D28">
        <w:rPr>
          <w:rFonts w:ascii="Arial Black" w:hAnsi="Arial Black"/>
          <w:b/>
          <w:bCs/>
          <w:highlight w:val="red"/>
        </w:rPr>
        <w:t xml:space="preserve"> тяжелым исходом</w:t>
      </w:r>
      <w:r w:rsidRPr="003B48D7">
        <w:rPr>
          <w:rFonts w:ascii="Arial Black" w:hAnsi="Arial Black"/>
          <w:b/>
          <w:bCs/>
        </w:rPr>
        <w:t xml:space="preserve">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986734" w:rsidRPr="003B48D7">
        <w:rPr>
          <w:rFonts w:ascii="Arial Black" w:hAnsi="Arial Black"/>
          <w:b/>
          <w:bCs/>
        </w:rPr>
        <w:t xml:space="preserve">по </w:t>
      </w:r>
      <w:r w:rsidR="002C422C" w:rsidRPr="003B48D7">
        <w:rPr>
          <w:rFonts w:ascii="Arial Black" w:hAnsi="Arial Black"/>
          <w:b/>
          <w:bCs/>
        </w:rPr>
        <w:t xml:space="preserve"> </w:t>
      </w:r>
      <w:r w:rsidR="00986734" w:rsidRPr="003B48D7">
        <w:rPr>
          <w:rFonts w:ascii="Arial Black" w:hAnsi="Arial Black"/>
          <w:b/>
          <w:bCs/>
        </w:rPr>
        <w:t xml:space="preserve">состоянию </w:t>
      </w:r>
      <w:r w:rsidR="00E23076" w:rsidRPr="003B48D7">
        <w:rPr>
          <w:rFonts w:ascii="Arial Black" w:hAnsi="Arial Black"/>
          <w:b/>
          <w:bCs/>
        </w:rPr>
        <w:t>на</w:t>
      </w:r>
      <w:r w:rsidR="0083595F" w:rsidRPr="003B48D7">
        <w:rPr>
          <w:rFonts w:ascii="Arial Black" w:hAnsi="Arial Black"/>
          <w:b/>
          <w:bCs/>
        </w:rPr>
        <w:t xml:space="preserve"> </w:t>
      </w:r>
      <w:r w:rsidR="00D04D28">
        <w:rPr>
          <w:rFonts w:ascii="Arial Black" w:hAnsi="Arial Black"/>
          <w:b/>
          <w:bCs/>
        </w:rPr>
        <w:t>26</w:t>
      </w:r>
      <w:r w:rsidR="00CF3F1D">
        <w:rPr>
          <w:rFonts w:ascii="Arial Black" w:hAnsi="Arial Black"/>
          <w:b/>
          <w:bCs/>
        </w:rPr>
        <w:t>.0</w:t>
      </w:r>
      <w:r w:rsidR="00D04D28">
        <w:rPr>
          <w:rFonts w:ascii="Arial Black" w:hAnsi="Arial Black"/>
          <w:b/>
          <w:bCs/>
        </w:rPr>
        <w:t>8</w:t>
      </w:r>
      <w:r w:rsidR="00CF3F1D">
        <w:rPr>
          <w:rFonts w:ascii="Arial Black" w:hAnsi="Arial Black"/>
          <w:b/>
          <w:bCs/>
        </w:rPr>
        <w:t>.201</w:t>
      </w:r>
      <w:r w:rsidR="00D04D28">
        <w:rPr>
          <w:rFonts w:ascii="Arial Black" w:hAnsi="Arial Black"/>
          <w:b/>
          <w:bCs/>
        </w:rPr>
        <w:t>6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p w:rsidR="00DA2024" w:rsidRPr="003B48D7" w:rsidRDefault="00DA2024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2835"/>
        <w:gridCol w:w="2126"/>
        <w:gridCol w:w="1701"/>
        <w:gridCol w:w="1843"/>
        <w:gridCol w:w="3685"/>
      </w:tblGrid>
      <w:tr w:rsidR="004338F1" w:rsidRPr="00C147C2" w:rsidTr="00107CD9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1555E5" w:rsidRDefault="00D04D28" w:rsidP="00DB57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Изминский</w:t>
            </w:r>
            <w:proofErr w:type="spellEnd"/>
            <w:r>
              <w:rPr>
                <w:bCs/>
              </w:rPr>
              <w:t xml:space="preserve"> молочный комплекс», </w:t>
            </w:r>
            <w:proofErr w:type="spellStart"/>
            <w:r>
              <w:rPr>
                <w:bCs/>
              </w:rPr>
              <w:t>Сабинский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мун-й</w:t>
            </w:r>
            <w:proofErr w:type="spellEnd"/>
            <w:r>
              <w:rPr>
                <w:bCs/>
              </w:rPr>
              <w:t xml:space="preserve"> р-н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И.Г.Ибраев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DB57D3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t>Г.Ф.Загидуллина</w:t>
            </w:r>
            <w:proofErr w:type="spellEnd"/>
            <w:r>
              <w:t xml:space="preserve"> (</w:t>
            </w:r>
            <w:r w:rsidRPr="00DB57D3">
              <w:t>1961 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DB57D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дояр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26.01.2016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DB57D3" w:rsidRDefault="00DB57D3" w:rsidP="00367D95">
            <w:pPr>
              <w:spacing w:line="276" w:lineRule="auto"/>
              <w:jc w:val="both"/>
              <w:rPr>
                <w:bCs/>
              </w:rPr>
            </w:pPr>
            <w:r w:rsidRPr="00DB57D3">
              <w:t xml:space="preserve">в ходе рабочего процесса </w:t>
            </w:r>
            <w:proofErr w:type="gramStart"/>
            <w:r w:rsidRPr="00DB57D3">
              <w:t>поскользнулась и упала</w:t>
            </w:r>
            <w:proofErr w:type="gramEnd"/>
            <w:r w:rsidRPr="00DB57D3">
              <w:t xml:space="preserve"> на керамическую плитку</w:t>
            </w:r>
          </w:p>
        </w:tc>
      </w:tr>
      <w:tr w:rsidR="00CC6EBF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CC6E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Pr="001555E5" w:rsidRDefault="00DB57D3" w:rsidP="00DB57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Арбор</w:t>
            </w:r>
            <w:proofErr w:type="spellEnd"/>
            <w:r>
              <w:rPr>
                <w:bCs/>
              </w:rPr>
              <w:t xml:space="preserve">», </w:t>
            </w: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мун-й</w:t>
            </w:r>
            <w:proofErr w:type="spellEnd"/>
            <w:r>
              <w:rPr>
                <w:bCs/>
              </w:rPr>
              <w:t xml:space="preserve"> р-н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Х.С.Баязитов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В.В.Степанов</w:t>
            </w:r>
          </w:p>
          <w:p w:rsidR="00DB57D3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(1977 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DB57D3" w:rsidP="00367D95">
            <w:pPr>
              <w:spacing w:line="276" w:lineRule="auto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упал с комбайна НИВА СК-5 и попал</w:t>
            </w:r>
            <w:proofErr w:type="gramEnd"/>
            <w:r>
              <w:rPr>
                <w:bCs/>
              </w:rPr>
              <w:t xml:space="preserve"> под колеса</w:t>
            </w:r>
          </w:p>
        </w:tc>
      </w:tr>
      <w:tr w:rsidR="000E14CD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Pr="001555E5" w:rsidRDefault="00902EE5" w:rsidP="00902E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ОАО «</w:t>
            </w:r>
            <w:proofErr w:type="spellStart"/>
            <w:r>
              <w:rPr>
                <w:bCs/>
              </w:rPr>
              <w:t>Агрохимсервис</w:t>
            </w:r>
            <w:proofErr w:type="spellEnd"/>
            <w:r>
              <w:rPr>
                <w:bCs/>
              </w:rPr>
              <w:t xml:space="preserve">» </w:t>
            </w:r>
            <w:proofErr w:type="spellStart"/>
            <w:r>
              <w:rPr>
                <w:bCs/>
              </w:rPr>
              <w:t>Кайбицкого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мун-го</w:t>
            </w:r>
            <w:proofErr w:type="spellEnd"/>
            <w:r>
              <w:rPr>
                <w:bCs/>
              </w:rPr>
              <w:t xml:space="preserve"> р-на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Default="00902EE5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Ф.Х.Сибгатов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Default="00902EE5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Р.Г.Фатыхов</w:t>
            </w:r>
            <w:proofErr w:type="spellEnd"/>
          </w:p>
          <w:p w:rsidR="00902EE5" w:rsidRDefault="00902EE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(1962)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Default="00902EE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Default="00902EE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Pr="00E47CFE" w:rsidRDefault="00902EE5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упал с комбайна Дон-1500</w:t>
            </w:r>
          </w:p>
        </w:tc>
      </w:tr>
    </w:tbl>
    <w:p w:rsidR="006307BF" w:rsidRDefault="006307BF" w:rsidP="00494C38">
      <w:pPr>
        <w:pStyle w:val="1"/>
      </w:pPr>
    </w:p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652B8"/>
    <w:rsid w:val="00071F6F"/>
    <w:rsid w:val="00072A13"/>
    <w:rsid w:val="0008556E"/>
    <w:rsid w:val="00085ED8"/>
    <w:rsid w:val="000918B3"/>
    <w:rsid w:val="000A23EA"/>
    <w:rsid w:val="000B0687"/>
    <w:rsid w:val="000B21D0"/>
    <w:rsid w:val="000B67C4"/>
    <w:rsid w:val="000E14CD"/>
    <w:rsid w:val="000E553D"/>
    <w:rsid w:val="000F56BB"/>
    <w:rsid w:val="00102B4A"/>
    <w:rsid w:val="0010486A"/>
    <w:rsid w:val="00107CD9"/>
    <w:rsid w:val="00123A5E"/>
    <w:rsid w:val="0014501B"/>
    <w:rsid w:val="001555E5"/>
    <w:rsid w:val="00155748"/>
    <w:rsid w:val="0016111C"/>
    <w:rsid w:val="0016338D"/>
    <w:rsid w:val="00164AF6"/>
    <w:rsid w:val="00176673"/>
    <w:rsid w:val="00181ADC"/>
    <w:rsid w:val="001952A4"/>
    <w:rsid w:val="001A11EB"/>
    <w:rsid w:val="001A5E2C"/>
    <w:rsid w:val="001B6EC6"/>
    <w:rsid w:val="001C7512"/>
    <w:rsid w:val="001D08D5"/>
    <w:rsid w:val="00220B58"/>
    <w:rsid w:val="00227AEC"/>
    <w:rsid w:val="002312FE"/>
    <w:rsid w:val="00260E8D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B48D7"/>
    <w:rsid w:val="003C01DC"/>
    <w:rsid w:val="003C27B2"/>
    <w:rsid w:val="003D0FCE"/>
    <w:rsid w:val="003D4EED"/>
    <w:rsid w:val="003E0AD8"/>
    <w:rsid w:val="003E26D3"/>
    <w:rsid w:val="003E51A7"/>
    <w:rsid w:val="003F7909"/>
    <w:rsid w:val="0042529E"/>
    <w:rsid w:val="00431732"/>
    <w:rsid w:val="004338F1"/>
    <w:rsid w:val="004367D9"/>
    <w:rsid w:val="00443830"/>
    <w:rsid w:val="00452C53"/>
    <w:rsid w:val="00456402"/>
    <w:rsid w:val="004606B5"/>
    <w:rsid w:val="004703E2"/>
    <w:rsid w:val="00474205"/>
    <w:rsid w:val="004765D6"/>
    <w:rsid w:val="00476EEE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33CD1"/>
    <w:rsid w:val="005416B1"/>
    <w:rsid w:val="00552AC9"/>
    <w:rsid w:val="00552C20"/>
    <w:rsid w:val="00554255"/>
    <w:rsid w:val="0057104F"/>
    <w:rsid w:val="00586B35"/>
    <w:rsid w:val="005901E6"/>
    <w:rsid w:val="005927A9"/>
    <w:rsid w:val="0059682E"/>
    <w:rsid w:val="00596AF6"/>
    <w:rsid w:val="005C643A"/>
    <w:rsid w:val="005D1922"/>
    <w:rsid w:val="005E62B3"/>
    <w:rsid w:val="005F6EA3"/>
    <w:rsid w:val="00605739"/>
    <w:rsid w:val="0060741D"/>
    <w:rsid w:val="006114FE"/>
    <w:rsid w:val="00617E8B"/>
    <w:rsid w:val="006307BF"/>
    <w:rsid w:val="00630887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C23E2"/>
    <w:rsid w:val="007D7F6A"/>
    <w:rsid w:val="007E2417"/>
    <w:rsid w:val="007E2E74"/>
    <w:rsid w:val="007E6DC3"/>
    <w:rsid w:val="007F17D6"/>
    <w:rsid w:val="007F3119"/>
    <w:rsid w:val="00820B67"/>
    <w:rsid w:val="008230C8"/>
    <w:rsid w:val="0083595F"/>
    <w:rsid w:val="00853D10"/>
    <w:rsid w:val="008717FA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8F5746"/>
    <w:rsid w:val="00902EE5"/>
    <w:rsid w:val="00907EC1"/>
    <w:rsid w:val="00912CA2"/>
    <w:rsid w:val="00922A8B"/>
    <w:rsid w:val="00930DDB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5491"/>
    <w:rsid w:val="00986734"/>
    <w:rsid w:val="00990A1C"/>
    <w:rsid w:val="00991A3B"/>
    <w:rsid w:val="00997575"/>
    <w:rsid w:val="009A1877"/>
    <w:rsid w:val="009B058C"/>
    <w:rsid w:val="009B3A4C"/>
    <w:rsid w:val="009B40A4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4069"/>
    <w:rsid w:val="00AB0C30"/>
    <w:rsid w:val="00AB714D"/>
    <w:rsid w:val="00AD3A84"/>
    <w:rsid w:val="00AD5764"/>
    <w:rsid w:val="00AE7C8E"/>
    <w:rsid w:val="00AF49EC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4A77"/>
    <w:rsid w:val="00B65DFD"/>
    <w:rsid w:val="00B67167"/>
    <w:rsid w:val="00B6730A"/>
    <w:rsid w:val="00B741D3"/>
    <w:rsid w:val="00B840AB"/>
    <w:rsid w:val="00B84193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C0A9D"/>
    <w:rsid w:val="00BC2697"/>
    <w:rsid w:val="00BE040C"/>
    <w:rsid w:val="00BF2998"/>
    <w:rsid w:val="00BF581A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53992"/>
    <w:rsid w:val="00C65221"/>
    <w:rsid w:val="00C657E0"/>
    <w:rsid w:val="00C818B1"/>
    <w:rsid w:val="00C9435B"/>
    <w:rsid w:val="00CB34F3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04D28"/>
    <w:rsid w:val="00D35C5A"/>
    <w:rsid w:val="00D624C8"/>
    <w:rsid w:val="00D62D83"/>
    <w:rsid w:val="00D633A1"/>
    <w:rsid w:val="00D72C6E"/>
    <w:rsid w:val="00D96C13"/>
    <w:rsid w:val="00D976C8"/>
    <w:rsid w:val="00D97C45"/>
    <w:rsid w:val="00DA2024"/>
    <w:rsid w:val="00DA23C4"/>
    <w:rsid w:val="00DA33F0"/>
    <w:rsid w:val="00DB131F"/>
    <w:rsid w:val="00DB2DEE"/>
    <w:rsid w:val="00DB5245"/>
    <w:rsid w:val="00DB57D3"/>
    <w:rsid w:val="00DC0E4D"/>
    <w:rsid w:val="00DC2D03"/>
    <w:rsid w:val="00DD3B81"/>
    <w:rsid w:val="00DE0341"/>
    <w:rsid w:val="00DE1E2F"/>
    <w:rsid w:val="00DF5604"/>
    <w:rsid w:val="00E0228F"/>
    <w:rsid w:val="00E02716"/>
    <w:rsid w:val="00E1713F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2CEC"/>
    <w:rsid w:val="00EA06B2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3193B"/>
    <w:rsid w:val="00F50A80"/>
    <w:rsid w:val="00F56237"/>
    <w:rsid w:val="00F71918"/>
    <w:rsid w:val="00F82008"/>
    <w:rsid w:val="00F9055D"/>
    <w:rsid w:val="00FA13CC"/>
    <w:rsid w:val="00FB3298"/>
    <w:rsid w:val="00FC2B3C"/>
    <w:rsid w:val="00FC47D0"/>
    <w:rsid w:val="00FC5712"/>
    <w:rsid w:val="00FD26DF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3882-DFA5-45EB-891C-09B0AF7C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3</cp:revision>
  <cp:lastPrinted>2013-12-05T08:38:00Z</cp:lastPrinted>
  <dcterms:created xsi:type="dcterms:W3CDTF">2016-08-26T12:12:00Z</dcterms:created>
  <dcterms:modified xsi:type="dcterms:W3CDTF">2016-08-26T12:12:00Z</dcterms:modified>
</cp:coreProperties>
</file>